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B3DD" w14:textId="77777777" w:rsidR="00033706" w:rsidRDefault="00E04A77" w:rsidP="00033706">
      <w:pPr>
        <w:ind w:left="3540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>do rozporządzenia Ministra Sprawiedliwości</w:t>
      </w:r>
    </w:p>
    <w:p w14:paraId="59DA3B12" w14:textId="46AF787A" w:rsidR="00033706" w:rsidRPr="00033706" w:rsidRDefault="00E04A77" w:rsidP="00033706">
      <w:pPr>
        <w:ind w:left="3540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 dnia </w:t>
      </w:r>
      <w:r w:rsidR="00033706">
        <w:rPr>
          <w:rFonts w:ascii="Times New Roman" w:hAnsi="Times New Roman"/>
          <w:bCs/>
        </w:rPr>
        <w:t xml:space="preserve">11 października </w:t>
      </w:r>
      <w:r>
        <w:rPr>
          <w:rFonts w:ascii="Times New Roman" w:hAnsi="Times New Roman"/>
          <w:bCs/>
        </w:rPr>
        <w:t>20</w:t>
      </w:r>
      <w:r w:rsidR="00033706">
        <w:rPr>
          <w:rFonts w:ascii="Times New Roman" w:hAnsi="Times New Roman"/>
          <w:bCs/>
        </w:rPr>
        <w:t>22</w:t>
      </w:r>
      <w:r w:rsidRPr="00326A42">
        <w:rPr>
          <w:rFonts w:ascii="Times New Roman" w:hAnsi="Times New Roman"/>
          <w:bCs/>
        </w:rPr>
        <w:t xml:space="preserve"> r. </w:t>
      </w:r>
      <w:r w:rsidR="00033706">
        <w:rPr>
          <w:rFonts w:ascii="Times New Roman" w:hAnsi="Times New Roman"/>
          <w:bCs/>
        </w:rPr>
        <w:t>( Dz.U. poz. 2155 )</w:t>
      </w:r>
    </w:p>
    <w:p w14:paraId="3AD59D45" w14:textId="26DA136E"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  <w:r w:rsidR="00033706">
        <w:rPr>
          <w:rFonts w:ascii="Times New Roman" w:hAnsi="Times New Roman"/>
          <w:b/>
          <w:bCs/>
        </w:rPr>
        <w:t>*</w:t>
      </w:r>
    </w:p>
    <w:p w14:paraId="06BE2699" w14:textId="0D7ACE1D" w:rsidR="00283E6D" w:rsidRDefault="00E04A77" w:rsidP="00283E6D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</w:t>
      </w:r>
      <w:r w:rsidR="00E037D4">
        <w:rPr>
          <w:rFonts w:ascii="Times New Roman" w:hAnsi="Times New Roman"/>
        </w:rPr>
        <w:t>y</w:t>
      </w:r>
      <w:r w:rsidR="00E037D4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 d</w:t>
      </w:r>
      <w:r w:rsidR="00E2441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której następuje zgłoszenie kandydata na ławnik</w:t>
      </w:r>
      <w:r w:rsidR="00283E6D">
        <w:rPr>
          <w:rFonts w:ascii="Times New Roman" w:hAnsi="Times New Roman"/>
        </w:rPr>
        <w:t>a**</w:t>
      </w:r>
      <w:r>
        <w:rPr>
          <w:rFonts w:ascii="Times New Roman" w:hAnsi="Times New Roman"/>
        </w:rPr>
        <w:t>:  ......................................................................................................................................................................</w:t>
      </w:r>
    </w:p>
    <w:p w14:paraId="43BDF568" w14:textId="1D2AC5C1" w:rsidR="00E04A77" w:rsidRPr="00326A42" w:rsidRDefault="00E04A77" w:rsidP="00283E6D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</w:t>
      </w:r>
      <w:r w:rsidR="00283E6D">
        <w:rPr>
          <w:rFonts w:ascii="Times New Roman" w:hAnsi="Times New Roman"/>
        </w:rPr>
        <w:t>**</w:t>
      </w:r>
      <w:r w:rsidRPr="00326A42">
        <w:rPr>
          <w:rFonts w:ascii="Times New Roman" w:hAnsi="Times New Roman"/>
        </w:rPr>
        <w:t>:</w:t>
      </w:r>
    </w:p>
    <w:p w14:paraId="697C7EEE" w14:textId="77777777"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14:paraId="3264CFF7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5CBB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6FD85DD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7D6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14:paraId="0D9CE91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C73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D7FF2B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6E9FC756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0B2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1388C06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9162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14:paraId="70B60FDA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015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BEBE85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3AAF598D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6AA5" w14:textId="182345EB" w:rsidR="00E04A77" w:rsidRPr="00326A42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4D7B0FD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558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14:paraId="2B0AA18B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287D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F218D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5EC15B2C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5C92" w14:textId="12A2B21C" w:rsidR="00E04A77" w:rsidRPr="00326A42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72EB51E2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D4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14:paraId="54ED7DB8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E425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C93349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2AD90858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26CE" w14:textId="7EB6AD40" w:rsidR="00E04A77" w:rsidRPr="00326A42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43F50E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896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14:paraId="34B90636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1365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64D20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1ED69044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D03D" w14:textId="49E721B6" w:rsidR="00E04A77" w:rsidRPr="00326A42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233E9DD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EC63" w14:textId="6F2B945B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</w:t>
            </w:r>
            <w:r w:rsidR="00283E6D">
              <w:rPr>
                <w:rFonts w:ascii="Times New Roman" w:hAnsi="Times New Roman"/>
                <w:sz w:val="16"/>
                <w:szCs w:val="16"/>
              </w:rPr>
              <w:t>kontaktowego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, numer telefonu w miejscu pracy i ewentualnie adres e-mail) </w:t>
            </w:r>
          </w:p>
          <w:p w14:paraId="06D151C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1C63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19BF8E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13936733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46D6" w14:textId="4CB4796B" w:rsidR="00E04A77" w:rsidRPr="00326A42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14:paraId="69CF5A2E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79C4" w14:textId="71293EB0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</w:t>
            </w:r>
            <w:r w:rsidR="00283E6D">
              <w:rPr>
                <w:rFonts w:ascii="Times New Roman" w:hAnsi="Times New Roman"/>
                <w:sz w:val="16"/>
                <w:szCs w:val="16"/>
              </w:rPr>
              <w:t>wyższe tytuł zawodowy i nazwa kierunku studiów lub wykształcenie średnie lub średnie branżowe i nazwa zawodu (np. technik budownictwa)</w:t>
            </w:r>
          </w:p>
          <w:p w14:paraId="302332FD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E522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CE1F4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4E8A90C1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D909" w14:textId="03E1127A" w:rsidR="00E04A77" w:rsidRPr="00326A42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0494E90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0183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14:paraId="4A92EE3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400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060F6D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22DF1629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29E2" w14:textId="5CCFC681" w:rsidR="00E04A77" w:rsidRPr="00326A42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16B3A0EA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F45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14:paraId="651B9F4D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2F0D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08FD0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2323FBA4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F40A" w14:textId="3CD181FC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83E6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14:paraId="3FDC18F9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CD2A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14:paraId="74E9B3C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A1B16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ADF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448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44E69BA9" w14:textId="77777777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8650" w14:textId="67125165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83E6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6F228CB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562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14:paraId="2F19A0F1" w14:textId="77777777" w:rsidR="00E04A77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A5F38A" w14:textId="77777777" w:rsidR="005E12A7" w:rsidRPr="00326A42" w:rsidRDefault="005E12A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5401273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10718A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E0719B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73232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191CFB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79CCC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06D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5F5FA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741C3F9A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6933" w14:textId="7EB42EA2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83E6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E46BC52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53C2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14:paraId="6CA0F54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EE2FF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DB2A66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22D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92999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09987295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E4C9" w14:textId="54696A35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83E6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FE4F" w14:textId="4020C572" w:rsidR="00E04A77" w:rsidRPr="00283E6D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283E6D">
              <w:rPr>
                <w:rFonts w:ascii="Times New Roman" w:hAnsi="Times New Roman"/>
                <w:sz w:val="16"/>
                <w:szCs w:val="16"/>
              </w:rPr>
              <w:t>Wskazanie sądu, do orzekania w którym proponowany jest kandydat</w:t>
            </w:r>
          </w:p>
          <w:p w14:paraId="47CA1050" w14:textId="77777777" w:rsidR="00E04A77" w:rsidRPr="00283E6D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E0B151" w14:textId="77777777" w:rsidR="00E04A77" w:rsidRPr="00283E6D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FF4B9E" w14:textId="77777777" w:rsidR="00E04A77" w:rsidRPr="00283E6D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A20D" w14:textId="2CA41220" w:rsidR="00E04A77" w:rsidRPr="00283E6D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283E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3E6D" w:rsidRPr="00283E6D">
              <w:rPr>
                <w:rFonts w:ascii="Times New Roman" w:hAnsi="Times New Roman"/>
                <w:sz w:val="16"/>
                <w:szCs w:val="16"/>
              </w:rPr>
              <w:t>Sąd Rejonowy/Okręgowy………………</w:t>
            </w:r>
          </w:p>
          <w:p w14:paraId="2692AE69" w14:textId="13F60709" w:rsidR="00283E6D" w:rsidRPr="00283E6D" w:rsidRDefault="00283E6D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283E6D">
              <w:rPr>
                <w:rFonts w:ascii="Times New Roman" w:hAnsi="Times New Roman"/>
                <w:sz w:val="16"/>
                <w:szCs w:val="16"/>
              </w:rPr>
              <w:t>(niepotrzebne skreślić)</w:t>
            </w:r>
          </w:p>
          <w:p w14:paraId="6CC9824B" w14:textId="77777777" w:rsidR="00E04A77" w:rsidRPr="00283E6D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000AE9C1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7102" w14:textId="5C684248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83E6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1A04" w14:textId="409C1F54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czy zgłaszany kandydat jest proponowany do orzekania w sprawach z zakresu prawa pracy wraz ze zwięzłym uzasadnieniem potwierdzającym szczególną znajomość spraw pracowniczych</w:t>
            </w:r>
            <w:r w:rsidR="00283E6D">
              <w:rPr>
                <w:rFonts w:ascii="Times New Roman" w:hAnsi="Times New Roman"/>
                <w:sz w:val="16"/>
                <w:szCs w:val="16"/>
              </w:rPr>
              <w:t>***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57F0A02" w14:textId="589A99CA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B04A" w14:textId="77777777"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64B42" w14:textId="77777777" w:rsidR="00E04A77" w:rsidRDefault="00E04A77" w:rsidP="00E04A77">
      <w:pPr>
        <w:jc w:val="both"/>
        <w:rPr>
          <w:rFonts w:ascii="Times New Roman" w:hAnsi="Times New Roman"/>
        </w:rPr>
      </w:pPr>
    </w:p>
    <w:p w14:paraId="3DDB876B" w14:textId="7A0C2F43" w:rsidR="00283E6D" w:rsidRPr="005E12A7" w:rsidRDefault="00283E6D" w:rsidP="00E04A77">
      <w:pPr>
        <w:jc w:val="both"/>
        <w:rPr>
          <w:rFonts w:ascii="Times New Roman" w:hAnsi="Times New Roman"/>
          <w:b/>
          <w:bCs/>
        </w:rPr>
      </w:pPr>
      <w:r w:rsidRPr="005E12A7">
        <w:rPr>
          <w:rFonts w:ascii="Times New Roman" w:hAnsi="Times New Roman"/>
          <w:b/>
          <w:bCs/>
        </w:rPr>
        <w:t>Wyrażam zgodę na kandydowanie i potwierdzam prawdziwość powyższych danych zawartych w karcie zgłoszenia własnoręcznym podpisem.</w:t>
      </w:r>
    </w:p>
    <w:p w14:paraId="42D57CEF" w14:textId="77777777" w:rsidR="00283E6D" w:rsidRPr="005E12A7" w:rsidRDefault="00283E6D" w:rsidP="00E04A77">
      <w:pPr>
        <w:jc w:val="both"/>
        <w:rPr>
          <w:rFonts w:ascii="Times New Roman" w:hAnsi="Times New Roman"/>
          <w:b/>
          <w:bCs/>
        </w:rPr>
      </w:pPr>
    </w:p>
    <w:p w14:paraId="4E5193E8" w14:textId="19AA75A3" w:rsidR="00283E6D" w:rsidRDefault="00283E6D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14:paraId="1CB2BFDA" w14:textId="17ECDF6C" w:rsidR="00283E6D" w:rsidRDefault="00283E6D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(miejscowość i data wypełnienia)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(czytelny podpis kandydata na ławnika)</w:t>
      </w:r>
    </w:p>
    <w:p w14:paraId="36751AB8" w14:textId="77777777" w:rsidR="00283E6D" w:rsidRDefault="00283E6D" w:rsidP="00E04A77">
      <w:pPr>
        <w:jc w:val="both"/>
        <w:rPr>
          <w:rFonts w:ascii="Times New Roman" w:hAnsi="Times New Roman"/>
        </w:rPr>
      </w:pPr>
    </w:p>
    <w:p w14:paraId="12BFEB3E" w14:textId="77777777" w:rsidR="00283E6D" w:rsidRDefault="00283E6D" w:rsidP="00E04A77">
      <w:pPr>
        <w:jc w:val="both"/>
        <w:rPr>
          <w:rFonts w:ascii="Times New Roman" w:hAnsi="Times New Roman"/>
        </w:rPr>
      </w:pPr>
    </w:p>
    <w:p w14:paraId="4934E443" w14:textId="77777777" w:rsidR="00283E6D" w:rsidRDefault="00283E6D" w:rsidP="00E04A77">
      <w:pPr>
        <w:jc w:val="both"/>
        <w:rPr>
          <w:rFonts w:ascii="Times New Roman" w:hAnsi="Times New Roman"/>
        </w:rPr>
      </w:pPr>
    </w:p>
    <w:p w14:paraId="7C6ABF1E" w14:textId="77777777" w:rsidR="00283E6D" w:rsidRDefault="00283E6D" w:rsidP="00E04A77">
      <w:pPr>
        <w:jc w:val="both"/>
        <w:rPr>
          <w:rFonts w:ascii="Times New Roman" w:hAnsi="Times New Roman"/>
        </w:rPr>
      </w:pPr>
    </w:p>
    <w:p w14:paraId="0AE4BC81" w14:textId="77777777" w:rsidR="00283E6D" w:rsidRDefault="00283E6D" w:rsidP="00E04A77">
      <w:pPr>
        <w:jc w:val="both"/>
        <w:rPr>
          <w:rFonts w:ascii="Times New Roman" w:hAnsi="Times New Roman"/>
        </w:rPr>
      </w:pPr>
    </w:p>
    <w:p w14:paraId="1571FB06" w14:textId="058D2CAF"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</w:t>
      </w:r>
      <w:r w:rsidR="00E037D4">
        <w:rPr>
          <w:rFonts w:ascii="Times New Roman" w:hAnsi="Times New Roman"/>
        </w:rPr>
        <w:t>****</w:t>
      </w:r>
      <w:r w:rsidRPr="00326A42">
        <w:rPr>
          <w:rFonts w:ascii="Times New Roman" w:hAnsi="Times New Roman"/>
        </w:rPr>
        <w:t>:</w:t>
      </w:r>
    </w:p>
    <w:p w14:paraId="50B7C056" w14:textId="77777777"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14:paraId="602380B9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950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121536EB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A060" w14:textId="5B1FEFF5"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="00E037D4">
              <w:rPr>
                <w:rFonts w:ascii="Times New Roman" w:hAnsi="Times New Roman"/>
                <w:sz w:val="16"/>
                <w:szCs w:val="16"/>
              </w:rPr>
              <w:t>*****</w:t>
            </w:r>
          </w:p>
          <w:p w14:paraId="415D55E5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15E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16CF82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39577A55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285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2FE965F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781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14:paraId="0222C96B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CBEA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BC92C6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6466150B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D33D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5D40C597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2A91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14:paraId="4412C80E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9096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64999E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44ECE2AF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E3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74F50C43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5D53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14:paraId="0EDD241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E88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A92B4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14:paraId="2304AAC9" w14:textId="77777777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2266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251803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A92C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14:paraId="4CF9E0DD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5D12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E34CC3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99EEC10" w14:textId="072DC7B6"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D30DCA" w14:textId="77777777"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14:paraId="6CDB795B" w14:textId="77777777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14:paraId="0BC4B383" w14:textId="77777777"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142753C0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3C4B834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14:paraId="57BF16CC" w14:textId="77777777" w:rsidTr="00E04A77">
        <w:tc>
          <w:tcPr>
            <w:tcW w:w="3584" w:type="dxa"/>
          </w:tcPr>
          <w:p w14:paraId="3ACB896D" w14:textId="77777777"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D63EDB2" w14:textId="77777777"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6DA289FF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94EEA8" w14:textId="77777777"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14:paraId="5F944F9D" w14:textId="2610ABF5"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</w:t>
            </w:r>
            <w:r w:rsidR="00E037D4">
              <w:rPr>
                <w:rFonts w:ascii="Times New Roman" w:hAnsi="Times New Roman"/>
                <w:sz w:val="16"/>
                <w:szCs w:val="16"/>
              </w:rPr>
              <w:t xml:space="preserve">lub osoby, której nazwisko zostało umieszczone jako pierwsze na liście osób określonej w art. 162 </w:t>
            </w:r>
            <w:r w:rsidR="00E037D4" w:rsidRPr="00326A42">
              <w:rPr>
                <w:rFonts w:ascii="Times New Roman" w:hAnsi="Times New Roman"/>
                <w:sz w:val="16"/>
                <w:szCs w:val="16"/>
              </w:rPr>
              <w:t xml:space="preserve">§ </w:t>
            </w:r>
            <w:r w:rsidR="00E037D4">
              <w:rPr>
                <w:rFonts w:ascii="Times New Roman" w:hAnsi="Times New Roman"/>
                <w:sz w:val="16"/>
                <w:szCs w:val="16"/>
              </w:rPr>
              <w:t>4 tej ustawy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58DA6500" w14:textId="77777777" w:rsidR="00E04A77" w:rsidRDefault="00E04A77" w:rsidP="00E04A77">
      <w:pPr>
        <w:jc w:val="both"/>
        <w:rPr>
          <w:rFonts w:ascii="Times New Roman" w:hAnsi="Times New Roman"/>
        </w:rPr>
      </w:pPr>
    </w:p>
    <w:p w14:paraId="4D61A97C" w14:textId="5BED2C2F" w:rsidR="00E04A77" w:rsidRPr="00326A42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t>POUCZENIE:</w:t>
      </w:r>
    </w:p>
    <w:p w14:paraId="634AC29E" w14:textId="77777777" w:rsidR="00E037D4" w:rsidRDefault="00E04A77" w:rsidP="005E12A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 w:rsidR="00E037D4">
        <w:rPr>
          <w:rFonts w:ascii="Times New Roman" w:hAnsi="Times New Roman"/>
        </w:rPr>
        <w:t xml:space="preserve"> (Dz. U. poz. 693 oraz z 2022r. poz. 2155)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</w:p>
    <w:p w14:paraId="36AFD6E2" w14:textId="7854ABAB" w:rsidR="00E04A77" w:rsidRPr="002C02CC" w:rsidRDefault="00E04A77" w:rsidP="005E12A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14:paraId="55AE0CBB" w14:textId="46B00497" w:rsidR="00E04A77" w:rsidRDefault="00E04A77" w:rsidP="005E12A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="006A4254">
        <w:rPr>
          <w:rFonts w:ascii="Times New Roman" w:hAnsi="Times New Roman"/>
          <w:color w:val="000000"/>
        </w:rPr>
        <w:t xml:space="preserve"> (z wyjątkiem zmian w rubrykach B9-B11)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</w:t>
      </w:r>
      <w:r w:rsidR="00E037D4">
        <w:rPr>
          <w:rFonts w:ascii="Times New Roman" w:hAnsi="Times New Roman"/>
          <w:color w:val="000000"/>
        </w:rPr>
        <w:t xml:space="preserve"> sądu do orzekania, w którym został wybrany</w:t>
      </w:r>
      <w:r w:rsidRPr="00326A42">
        <w:rPr>
          <w:rFonts w:ascii="Times New Roman" w:hAnsi="Times New Roman"/>
          <w:color w:val="000000"/>
        </w:rPr>
        <w:t>.</w:t>
      </w:r>
    </w:p>
    <w:p w14:paraId="044AD0C4" w14:textId="77777777" w:rsidR="00E037D4" w:rsidRDefault="00E037D4" w:rsidP="005E12A7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7FAB5E6F" w14:textId="6A445CE0" w:rsidR="00E037D4" w:rsidRPr="005E12A7" w:rsidRDefault="00E037D4" w:rsidP="005E12A7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5E12A7">
        <w:rPr>
          <w:rFonts w:ascii="Times New Roman" w:hAnsi="Times New Roman"/>
          <w:b/>
          <w:bCs/>
          <w:color w:val="000000"/>
        </w:rPr>
        <w:t>OBJAŚNIENIA:</w:t>
      </w:r>
    </w:p>
    <w:p w14:paraId="4802FB8F" w14:textId="77777777" w:rsidR="005E12A7" w:rsidRDefault="005E12A7" w:rsidP="005E12A7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E12A7">
        <w:rPr>
          <w:rFonts w:ascii="Times New Roman" w:hAnsi="Times New Roman"/>
          <w:color w:val="000000"/>
        </w:rPr>
        <w:t>* Kartę zgłoszenia należy wypełnić dużymi drukowanymi literami, czarnym lub niebieskim kolorem.</w:t>
      </w:r>
    </w:p>
    <w:p w14:paraId="563E1087" w14:textId="77777777" w:rsidR="005E12A7" w:rsidRDefault="005E12A7" w:rsidP="005E12A7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E12A7">
        <w:rPr>
          <w:rFonts w:ascii="Times New Roman" w:hAnsi="Times New Roman"/>
          <w:color w:val="000000"/>
        </w:rPr>
        <w:t>** Wypełnia kandydat.</w:t>
      </w:r>
    </w:p>
    <w:p w14:paraId="6F41C882" w14:textId="77777777" w:rsidR="005E12A7" w:rsidRDefault="005E12A7" w:rsidP="005E12A7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E12A7">
        <w:rPr>
          <w:rFonts w:ascii="Times New Roman" w:hAnsi="Times New Roman"/>
          <w:color w:val="000000"/>
        </w:rPr>
        <w:t>*** W razie braku miejsca w rubryce można dołączyć odrębną kartę.</w:t>
      </w:r>
    </w:p>
    <w:p w14:paraId="42D39A46" w14:textId="77777777" w:rsidR="005E12A7" w:rsidRDefault="005E12A7" w:rsidP="005E12A7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E12A7">
        <w:rPr>
          <w:rFonts w:ascii="Times New Roman" w:hAnsi="Times New Roman"/>
          <w:color w:val="000000"/>
        </w:rPr>
        <w:t>**** Wypełnia podmiot zgłaszający; w przypadku zgłoszeń dokonywanych przez co najmniej 50 obywateli</w:t>
      </w:r>
      <w:r>
        <w:rPr>
          <w:rFonts w:ascii="Times New Roman" w:hAnsi="Times New Roman"/>
          <w:color w:val="000000"/>
        </w:rPr>
        <w:t xml:space="preserve"> m</w:t>
      </w:r>
      <w:r w:rsidRPr="005E12A7">
        <w:rPr>
          <w:rFonts w:ascii="Times New Roman" w:hAnsi="Times New Roman"/>
          <w:color w:val="000000"/>
        </w:rPr>
        <w:t>ających czynne prawo</w:t>
      </w:r>
      <w:r>
        <w:rPr>
          <w:rFonts w:ascii="Times New Roman" w:hAnsi="Times New Roman"/>
          <w:color w:val="000000"/>
        </w:rPr>
        <w:t xml:space="preserve"> </w:t>
      </w:r>
      <w:r w:rsidRPr="005E12A7">
        <w:rPr>
          <w:rFonts w:ascii="Times New Roman" w:hAnsi="Times New Roman"/>
          <w:color w:val="000000"/>
        </w:rPr>
        <w:t>wyborcze rubrykę 1 i 4 należy przekreślić, zaś część C powinna zostać uzupełniona</w:t>
      </w:r>
      <w:r>
        <w:rPr>
          <w:rFonts w:ascii="Times New Roman" w:hAnsi="Times New Roman"/>
          <w:color w:val="000000"/>
        </w:rPr>
        <w:t xml:space="preserve"> </w:t>
      </w:r>
      <w:r w:rsidRPr="005E12A7">
        <w:rPr>
          <w:rFonts w:ascii="Times New Roman" w:hAnsi="Times New Roman"/>
          <w:color w:val="000000"/>
        </w:rPr>
        <w:t>danymi osoby, której nazwisko zostało umieszczone</w:t>
      </w:r>
      <w:r>
        <w:rPr>
          <w:rFonts w:ascii="Times New Roman" w:hAnsi="Times New Roman"/>
          <w:color w:val="000000"/>
        </w:rPr>
        <w:t xml:space="preserve"> </w:t>
      </w:r>
      <w:r w:rsidRPr="005E12A7">
        <w:rPr>
          <w:rFonts w:ascii="Times New Roman" w:hAnsi="Times New Roman"/>
          <w:color w:val="000000"/>
        </w:rPr>
        <w:t>jako pierwsze na liście osób, o której mowa w art. 162 § 4</w:t>
      </w:r>
      <w:r>
        <w:rPr>
          <w:rFonts w:ascii="Times New Roman" w:hAnsi="Times New Roman"/>
          <w:color w:val="000000"/>
        </w:rPr>
        <w:t xml:space="preserve"> u</w:t>
      </w:r>
      <w:r w:rsidRPr="005E12A7">
        <w:rPr>
          <w:rFonts w:ascii="Times New Roman" w:hAnsi="Times New Roman"/>
          <w:color w:val="000000"/>
        </w:rPr>
        <w:t>stawy z dnia 27 lipca 2001 r. – Prawo o ustroju sądów powszechnych.</w:t>
      </w:r>
    </w:p>
    <w:p w14:paraId="6E0CA0E1" w14:textId="4AD25961" w:rsidR="00E037D4" w:rsidRDefault="005E12A7" w:rsidP="005E12A7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E12A7">
        <w:rPr>
          <w:rFonts w:ascii="Times New Roman" w:hAnsi="Times New Roman"/>
          <w:color w:val="000000"/>
        </w:rPr>
        <w:t>***** Prezes sądu wypełnia w części C wyłącznie rubrykę 1</w:t>
      </w:r>
      <w:r>
        <w:rPr>
          <w:rFonts w:ascii="Times New Roman" w:hAnsi="Times New Roman"/>
          <w:color w:val="000000"/>
        </w:rPr>
        <w:t>.</w:t>
      </w:r>
    </w:p>
    <w:sectPr w:rsidR="00E037D4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B858" w14:textId="77777777" w:rsidR="002F79F3" w:rsidRDefault="002F79F3">
      <w:r>
        <w:separator/>
      </w:r>
    </w:p>
  </w:endnote>
  <w:endnote w:type="continuationSeparator" w:id="0">
    <w:p w14:paraId="5E776140" w14:textId="77777777" w:rsidR="002F79F3" w:rsidRDefault="002F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AA95" w14:textId="77777777" w:rsidR="002F79F3" w:rsidRDefault="002F79F3">
      <w:r>
        <w:separator/>
      </w:r>
    </w:p>
  </w:footnote>
  <w:footnote w:type="continuationSeparator" w:id="0">
    <w:p w14:paraId="50BB6F5B" w14:textId="77777777" w:rsidR="002F79F3" w:rsidRDefault="002F79F3">
      <w:r>
        <w:continuationSeparator/>
      </w:r>
    </w:p>
  </w:footnote>
  <w:footnote w:id="1">
    <w:p w14:paraId="5012D5D5" w14:textId="77777777" w:rsidR="00E037D4" w:rsidRDefault="00E037D4" w:rsidP="00E037D4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</w:t>
      </w:r>
    </w:p>
    <w:p w14:paraId="62F56C62" w14:textId="30858580" w:rsidR="00E037D4" w:rsidRDefault="00E037D4" w:rsidP="00E037D4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t. j. Dz. U. z 2023r. poz. 217 ze zm.)</w:t>
      </w:r>
    </w:p>
    <w:p w14:paraId="401210DC" w14:textId="7C4BD7F2" w:rsidR="00E037D4" w:rsidRDefault="00E037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 w16cid:durableId="1728801793">
    <w:abstractNumId w:val="1"/>
  </w:num>
  <w:num w:numId="2" w16cid:durableId="101338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33706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83E6D"/>
    <w:rsid w:val="002976CA"/>
    <w:rsid w:val="002C02CC"/>
    <w:rsid w:val="002C754C"/>
    <w:rsid w:val="002D2D21"/>
    <w:rsid w:val="002F5902"/>
    <w:rsid w:val="002F79F3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D12E3"/>
    <w:rsid w:val="005E12A7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A4254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16318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37D4"/>
    <w:rsid w:val="00E04A77"/>
    <w:rsid w:val="00E216D8"/>
    <w:rsid w:val="00E24410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8D037"/>
  <w14:defaultImageDpi w14:val="0"/>
  <w15:docId w15:val="{39450348-3AEC-48FB-BA71-A58EBE1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7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7D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7DEC-A3AF-458A-A6FB-BB17CF32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>Urząd Gminy Mściwojów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creator>Administrator</dc:creator>
  <cp:lastModifiedBy>Aneta Koblanska</cp:lastModifiedBy>
  <cp:revision>2</cp:revision>
  <dcterms:created xsi:type="dcterms:W3CDTF">2023-06-12T09:02:00Z</dcterms:created>
  <dcterms:modified xsi:type="dcterms:W3CDTF">2023-06-12T09:02:00Z</dcterms:modified>
</cp:coreProperties>
</file>